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76DB03"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店面装修合同</w:t>
      </w:r>
    </w:p>
    <w:p w14:paraId="3E6F141D">
      <w:pPr>
        <w:rPr>
          <w:rFonts w:hint="eastAsia"/>
          <w:sz w:val="28"/>
          <w:szCs w:val="28"/>
        </w:rPr>
      </w:pPr>
    </w:p>
    <w:p w14:paraId="5F3C708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合同编号：</w:t>
      </w:r>
      <w:r>
        <w:rPr>
          <w:rFonts w:hint="eastAsia"/>
          <w:sz w:val="28"/>
          <w:szCs w:val="28"/>
        </w:rPr>
        <w:t>_________</w:t>
      </w:r>
    </w:p>
    <w:p w14:paraId="510EA6DE">
      <w:pPr>
        <w:rPr>
          <w:rFonts w:hint="eastAsia"/>
          <w:sz w:val="28"/>
          <w:szCs w:val="28"/>
        </w:rPr>
      </w:pPr>
    </w:p>
    <w:p w14:paraId="5E29F29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签订地点：</w:t>
      </w:r>
      <w:r>
        <w:rPr>
          <w:rFonts w:hint="eastAsia"/>
          <w:sz w:val="28"/>
          <w:szCs w:val="28"/>
        </w:rPr>
        <w:t>_________</w:t>
      </w:r>
    </w:p>
    <w:p w14:paraId="1E2285F9">
      <w:pPr>
        <w:rPr>
          <w:rFonts w:hint="eastAsia"/>
          <w:sz w:val="28"/>
          <w:szCs w:val="28"/>
        </w:rPr>
      </w:pPr>
    </w:p>
    <w:p w14:paraId="5337A6A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签订日期：</w:t>
      </w:r>
      <w:r>
        <w:rPr>
          <w:rFonts w:hint="eastAsia"/>
          <w:sz w:val="28"/>
          <w:szCs w:val="28"/>
        </w:rPr>
        <w:t>_________</w:t>
      </w:r>
    </w:p>
    <w:p w14:paraId="5C70FE04">
      <w:pPr>
        <w:rPr>
          <w:rFonts w:hint="eastAsia"/>
          <w:sz w:val="28"/>
          <w:szCs w:val="28"/>
        </w:rPr>
      </w:pPr>
    </w:p>
    <w:p w14:paraId="643DEDAE">
      <w:pPr>
        <w:rPr>
          <w:rFonts w:hint="eastAsia"/>
          <w:sz w:val="28"/>
          <w:szCs w:val="28"/>
        </w:rPr>
      </w:pPr>
    </w:p>
    <w:p w14:paraId="2D22E267">
      <w:pPr>
        <w:rPr>
          <w:rFonts w:hint="eastAsia"/>
          <w:sz w:val="28"/>
          <w:szCs w:val="28"/>
        </w:rPr>
      </w:pPr>
    </w:p>
    <w:p w14:paraId="384F36AF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甲方（发包方）：</w:t>
      </w:r>
    </w:p>
    <w:p w14:paraId="37E92A67">
      <w:pPr>
        <w:rPr>
          <w:rFonts w:hint="eastAsia"/>
          <w:sz w:val="28"/>
          <w:szCs w:val="28"/>
        </w:rPr>
      </w:pPr>
    </w:p>
    <w:p w14:paraId="64D6359A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名称：</w:t>
      </w:r>
      <w:r>
        <w:rPr>
          <w:rFonts w:hint="eastAsia"/>
          <w:sz w:val="28"/>
          <w:szCs w:val="28"/>
        </w:rPr>
        <w:t>_________________________</w:t>
      </w:r>
    </w:p>
    <w:p w14:paraId="2708105E">
      <w:pPr>
        <w:rPr>
          <w:rFonts w:hint="eastAsia"/>
          <w:sz w:val="28"/>
          <w:szCs w:val="28"/>
        </w:rPr>
      </w:pPr>
    </w:p>
    <w:p w14:paraId="748A73D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>___________________</w:t>
      </w:r>
    </w:p>
    <w:p w14:paraId="33A2BE26">
      <w:pPr>
        <w:rPr>
          <w:rFonts w:hint="eastAsia"/>
          <w:sz w:val="28"/>
          <w:szCs w:val="28"/>
        </w:rPr>
      </w:pPr>
    </w:p>
    <w:p w14:paraId="536AD97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联系地址：</w:t>
      </w:r>
      <w:r>
        <w:rPr>
          <w:rFonts w:hint="eastAsia"/>
          <w:sz w:val="28"/>
          <w:szCs w:val="28"/>
        </w:rPr>
        <w:t>_____________________</w:t>
      </w:r>
    </w:p>
    <w:p w14:paraId="63F91B43">
      <w:pPr>
        <w:rPr>
          <w:rFonts w:hint="eastAsia"/>
          <w:sz w:val="28"/>
          <w:szCs w:val="28"/>
        </w:rPr>
      </w:pPr>
    </w:p>
    <w:p w14:paraId="518090E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_____________________</w:t>
      </w:r>
    </w:p>
    <w:p w14:paraId="5E7A0B7D">
      <w:pPr>
        <w:rPr>
          <w:rFonts w:hint="eastAsia"/>
          <w:sz w:val="28"/>
          <w:szCs w:val="28"/>
        </w:rPr>
      </w:pPr>
    </w:p>
    <w:p w14:paraId="2AB2EF96">
      <w:pPr>
        <w:rPr>
          <w:rFonts w:hint="eastAsia"/>
          <w:sz w:val="28"/>
          <w:szCs w:val="28"/>
        </w:rPr>
      </w:pPr>
    </w:p>
    <w:p w14:paraId="570F859C">
      <w:pPr>
        <w:rPr>
          <w:rFonts w:hint="eastAsia"/>
          <w:sz w:val="28"/>
          <w:szCs w:val="28"/>
        </w:rPr>
      </w:pPr>
    </w:p>
    <w:p w14:paraId="020685D1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乙方（承包方）：</w:t>
      </w:r>
    </w:p>
    <w:p w14:paraId="1E47D604">
      <w:pPr>
        <w:rPr>
          <w:rFonts w:hint="eastAsia"/>
          <w:sz w:val="28"/>
          <w:szCs w:val="28"/>
        </w:rPr>
      </w:pPr>
    </w:p>
    <w:p w14:paraId="3F4173E1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名称：</w:t>
      </w:r>
      <w:r>
        <w:rPr>
          <w:rFonts w:hint="eastAsia"/>
          <w:sz w:val="28"/>
          <w:szCs w:val="28"/>
        </w:rPr>
        <w:t>_________________________</w:t>
      </w:r>
    </w:p>
    <w:p w14:paraId="53D7C8D6">
      <w:pPr>
        <w:rPr>
          <w:rFonts w:hint="eastAsia"/>
          <w:sz w:val="28"/>
          <w:szCs w:val="28"/>
        </w:rPr>
      </w:pPr>
    </w:p>
    <w:p w14:paraId="6D6E731A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资质证书编号：</w:t>
      </w:r>
      <w:r>
        <w:rPr>
          <w:rFonts w:hint="eastAsia"/>
          <w:sz w:val="28"/>
          <w:szCs w:val="28"/>
        </w:rPr>
        <w:t>_________________</w:t>
      </w:r>
    </w:p>
    <w:p w14:paraId="06BCB5B9">
      <w:pPr>
        <w:rPr>
          <w:rFonts w:hint="eastAsia"/>
          <w:sz w:val="28"/>
          <w:szCs w:val="28"/>
        </w:rPr>
      </w:pPr>
    </w:p>
    <w:p w14:paraId="1EC609A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联系地址：</w:t>
      </w:r>
      <w:r>
        <w:rPr>
          <w:rFonts w:hint="eastAsia"/>
          <w:sz w:val="28"/>
          <w:szCs w:val="28"/>
        </w:rPr>
        <w:t>_____________________</w:t>
      </w:r>
    </w:p>
    <w:p w14:paraId="6CF218A7">
      <w:pPr>
        <w:rPr>
          <w:rFonts w:hint="eastAsia"/>
          <w:sz w:val="28"/>
          <w:szCs w:val="28"/>
        </w:rPr>
      </w:pPr>
    </w:p>
    <w:p w14:paraId="74D5862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_____________________</w:t>
      </w:r>
    </w:p>
    <w:p w14:paraId="50343C81">
      <w:pPr>
        <w:rPr>
          <w:rFonts w:hint="eastAsia"/>
          <w:sz w:val="28"/>
          <w:szCs w:val="28"/>
        </w:rPr>
      </w:pPr>
    </w:p>
    <w:p w14:paraId="0F18A7C3">
      <w:pPr>
        <w:rPr>
          <w:rFonts w:hint="eastAsia"/>
          <w:sz w:val="28"/>
          <w:szCs w:val="28"/>
        </w:rPr>
      </w:pPr>
    </w:p>
    <w:p w14:paraId="15D410EA">
      <w:pPr>
        <w:rPr>
          <w:rFonts w:hint="eastAsia"/>
          <w:sz w:val="28"/>
          <w:szCs w:val="28"/>
        </w:rPr>
      </w:pPr>
    </w:p>
    <w:p w14:paraId="6593A37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第一条：工程概况</w:t>
      </w:r>
    </w:p>
    <w:p w14:paraId="4192A98C">
      <w:pPr>
        <w:rPr>
          <w:rFonts w:hint="eastAsia"/>
          <w:sz w:val="28"/>
          <w:szCs w:val="28"/>
        </w:rPr>
      </w:pPr>
    </w:p>
    <w:p w14:paraId="432D063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1.1、装修地址：</w:t>
      </w:r>
      <w:r>
        <w:rPr>
          <w:rFonts w:hint="eastAsia"/>
          <w:sz w:val="28"/>
          <w:szCs w:val="28"/>
        </w:rPr>
        <w:t>_________市_________区_________街道_________号</w:t>
      </w:r>
    </w:p>
    <w:p w14:paraId="5BBB2530">
      <w:pPr>
        <w:rPr>
          <w:rFonts w:hint="eastAsia"/>
          <w:sz w:val="28"/>
          <w:szCs w:val="28"/>
        </w:rPr>
      </w:pPr>
    </w:p>
    <w:p w14:paraId="3731E82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1.2、建筑面积：</w:t>
      </w:r>
      <w:r>
        <w:rPr>
          <w:rFonts w:hint="eastAsia"/>
          <w:sz w:val="28"/>
          <w:szCs w:val="28"/>
        </w:rPr>
        <w:t>平方米（以实际测量为准）</w:t>
      </w:r>
    </w:p>
    <w:p w14:paraId="0DAB3C48">
      <w:pPr>
        <w:rPr>
          <w:rFonts w:hint="eastAsia"/>
          <w:sz w:val="28"/>
          <w:szCs w:val="28"/>
        </w:rPr>
      </w:pPr>
    </w:p>
    <w:p w14:paraId="25D4685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1.3、装修性质：</w:t>
      </w:r>
      <w:r>
        <w:rPr>
          <w:rFonts w:hint="eastAsia"/>
          <w:sz w:val="28"/>
          <w:szCs w:val="28"/>
        </w:rPr>
        <w:t>□整体改造 □局部翻新 □其他</w:t>
      </w:r>
    </w:p>
    <w:p w14:paraId="512A715B">
      <w:pPr>
        <w:rPr>
          <w:rFonts w:hint="eastAsia"/>
          <w:sz w:val="28"/>
          <w:szCs w:val="28"/>
        </w:rPr>
      </w:pPr>
    </w:p>
    <w:p w14:paraId="652A9FF2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1.4、预计开工日期：</w:t>
      </w:r>
      <w:r>
        <w:rPr>
          <w:rFonts w:hint="eastAsia"/>
          <w:sz w:val="28"/>
          <w:szCs w:val="28"/>
        </w:rPr>
        <w:t>_________年_________月_________日</w:t>
      </w:r>
    </w:p>
    <w:p w14:paraId="45CF03EF">
      <w:pPr>
        <w:rPr>
          <w:rFonts w:hint="eastAsia"/>
          <w:sz w:val="28"/>
          <w:szCs w:val="28"/>
        </w:rPr>
      </w:pPr>
    </w:p>
    <w:p w14:paraId="652B955B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1.5、预计竣工日期：</w:t>
      </w:r>
      <w:r>
        <w:rPr>
          <w:rFonts w:hint="eastAsia"/>
          <w:sz w:val="28"/>
          <w:szCs w:val="28"/>
        </w:rPr>
        <w:t>_________年_________月_________日</w:t>
      </w:r>
    </w:p>
    <w:p w14:paraId="6E196C74">
      <w:pPr>
        <w:rPr>
          <w:rFonts w:hint="eastAsia"/>
          <w:sz w:val="28"/>
          <w:szCs w:val="28"/>
        </w:rPr>
      </w:pPr>
    </w:p>
    <w:p w14:paraId="37A284D6">
      <w:pPr>
        <w:rPr>
          <w:rFonts w:hint="eastAsia"/>
          <w:sz w:val="28"/>
          <w:szCs w:val="28"/>
        </w:rPr>
      </w:pPr>
    </w:p>
    <w:p w14:paraId="30108520">
      <w:pPr>
        <w:rPr>
          <w:rFonts w:hint="eastAsia"/>
          <w:sz w:val="28"/>
          <w:szCs w:val="28"/>
        </w:rPr>
      </w:pPr>
    </w:p>
    <w:p w14:paraId="704270B8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第二条 工程内容</w:t>
      </w:r>
    </w:p>
    <w:p w14:paraId="1DCE7A48">
      <w:pPr>
        <w:rPr>
          <w:rFonts w:hint="eastAsia"/>
          <w:sz w:val="28"/>
          <w:szCs w:val="28"/>
        </w:rPr>
      </w:pPr>
    </w:p>
    <w:p w14:paraId="7C3FA3F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乙方承包范围包含且不限于以下项目：</w:t>
      </w:r>
    </w:p>
    <w:p w14:paraId="5A675D86">
      <w:pPr>
        <w:rPr>
          <w:rFonts w:hint="eastAsia"/>
          <w:sz w:val="28"/>
          <w:szCs w:val="28"/>
        </w:rPr>
      </w:pPr>
    </w:p>
    <w:p w14:paraId="3E93DE3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（1）原装修拆除工程：</w:t>
      </w:r>
      <w:r>
        <w:rPr>
          <w:rFonts w:hint="eastAsia"/>
          <w:sz w:val="28"/>
          <w:szCs w:val="28"/>
        </w:rPr>
        <w:t>包括但不限于旧墙体、地面、天花板的拆除及建筑垃圾清运；</w:t>
      </w:r>
    </w:p>
    <w:p w14:paraId="0D5ACA61">
      <w:pPr>
        <w:rPr>
          <w:rFonts w:hint="eastAsia"/>
          <w:sz w:val="28"/>
          <w:szCs w:val="28"/>
        </w:rPr>
      </w:pPr>
    </w:p>
    <w:p w14:paraId="4ECFFE0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（2）基础工程：</w:t>
      </w:r>
      <w:r>
        <w:rPr>
          <w:rFonts w:hint="eastAsia"/>
          <w:sz w:val="28"/>
          <w:szCs w:val="28"/>
        </w:rPr>
        <w:t>新砌墙体采用_________材质，墙面抹灰平整度误差≤3mm/2m；</w:t>
      </w:r>
    </w:p>
    <w:p w14:paraId="7B52C13F">
      <w:pPr>
        <w:rPr>
          <w:rFonts w:hint="eastAsia"/>
          <w:sz w:val="28"/>
          <w:szCs w:val="28"/>
        </w:rPr>
      </w:pPr>
    </w:p>
    <w:p w14:paraId="0BFB107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（3）水电工程：</w:t>
      </w:r>
      <w:r>
        <w:rPr>
          <w:rFonts w:hint="eastAsia"/>
          <w:sz w:val="28"/>
          <w:szCs w:val="28"/>
        </w:rPr>
        <w:t>所有管线暗埋施工，强电线路使用_________品牌国标铜芯线，弱电线路单独套管；</w:t>
      </w:r>
    </w:p>
    <w:p w14:paraId="4BBAB044">
      <w:pPr>
        <w:rPr>
          <w:rFonts w:hint="eastAsia"/>
          <w:sz w:val="28"/>
          <w:szCs w:val="28"/>
        </w:rPr>
      </w:pPr>
    </w:p>
    <w:p w14:paraId="46DBB39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（4）防水工程：</w:t>
      </w:r>
      <w:r>
        <w:rPr>
          <w:rFonts w:hint="eastAsia"/>
          <w:sz w:val="28"/>
          <w:szCs w:val="28"/>
        </w:rPr>
        <w:t>卫生间、厨房等湿区采用_________品牌防水涂料，闭水试验不少于48小时；</w:t>
      </w:r>
    </w:p>
    <w:p w14:paraId="74C27ED6">
      <w:pPr>
        <w:rPr>
          <w:rFonts w:hint="eastAsia"/>
          <w:sz w:val="28"/>
          <w:szCs w:val="28"/>
        </w:rPr>
      </w:pPr>
    </w:p>
    <w:p w14:paraId="406AC312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（5）装饰工程：</w:t>
      </w:r>
      <w:r>
        <w:rPr>
          <w:rFonts w:hint="eastAsia"/>
          <w:sz w:val="28"/>
          <w:szCs w:val="28"/>
        </w:rPr>
        <w:t>地面铺装_________材质（规格_________mm×mm），墙面采用_________工艺处理；</w:t>
      </w:r>
    </w:p>
    <w:p w14:paraId="107867EC">
      <w:pPr>
        <w:rPr>
          <w:rFonts w:hint="eastAsia"/>
          <w:sz w:val="28"/>
          <w:szCs w:val="28"/>
        </w:rPr>
      </w:pPr>
    </w:p>
    <w:p w14:paraId="542DC78A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（6）消防工程：</w:t>
      </w:r>
      <w:r>
        <w:rPr>
          <w:rFonts w:hint="eastAsia"/>
          <w:sz w:val="28"/>
          <w:szCs w:val="28"/>
        </w:rPr>
        <w:t>按《建筑内部装修设计防火规范》GB50222-2017标准施工，提供消防验收合格文件；</w:t>
      </w:r>
    </w:p>
    <w:p w14:paraId="50FBD4A9">
      <w:pPr>
        <w:rPr>
          <w:rFonts w:hint="eastAsia"/>
          <w:sz w:val="28"/>
          <w:szCs w:val="28"/>
        </w:rPr>
      </w:pPr>
    </w:p>
    <w:p w14:paraId="79F24E4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（7）空调及新风系统：</w:t>
      </w:r>
      <w:r>
        <w:rPr>
          <w:rFonts w:hint="eastAsia"/>
          <w:sz w:val="28"/>
          <w:szCs w:val="28"/>
        </w:rPr>
        <w:t>设备型号，出风口噪音值≤45分贝。</w:t>
      </w:r>
    </w:p>
    <w:p w14:paraId="6BBE7A5E">
      <w:pPr>
        <w:rPr>
          <w:rFonts w:hint="eastAsia"/>
          <w:sz w:val="28"/>
          <w:szCs w:val="28"/>
        </w:rPr>
      </w:pPr>
    </w:p>
    <w:p w14:paraId="4EA31397">
      <w:pPr>
        <w:rPr>
          <w:rFonts w:hint="eastAsia"/>
          <w:sz w:val="28"/>
          <w:szCs w:val="28"/>
        </w:rPr>
      </w:pPr>
    </w:p>
    <w:p w14:paraId="6279D5D6">
      <w:pPr>
        <w:rPr>
          <w:rFonts w:hint="eastAsia"/>
          <w:sz w:val="28"/>
          <w:szCs w:val="28"/>
        </w:rPr>
      </w:pPr>
    </w:p>
    <w:p w14:paraId="07A3565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第三条 工程造价及支付方式</w:t>
      </w:r>
    </w:p>
    <w:p w14:paraId="21B3EFBB">
      <w:pPr>
        <w:rPr>
          <w:rFonts w:hint="eastAsia"/>
          <w:sz w:val="28"/>
          <w:szCs w:val="28"/>
        </w:rPr>
      </w:pPr>
    </w:p>
    <w:p w14:paraId="72C8812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3.1、本合同总价款为人民币_________元（大写：_________），该价格包含人工费、材料费、机械使用费、管理费及税金。</w:t>
      </w:r>
    </w:p>
    <w:p w14:paraId="3B755539">
      <w:pPr>
        <w:rPr>
          <w:rFonts w:hint="eastAsia"/>
          <w:sz w:val="28"/>
          <w:szCs w:val="28"/>
        </w:rPr>
      </w:pPr>
    </w:p>
    <w:p w14:paraId="7BC8BCFB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3.2、付款进度：</w:t>
      </w:r>
    </w:p>
    <w:p w14:paraId="1FDC9CF3">
      <w:pPr>
        <w:rPr>
          <w:rFonts w:hint="eastAsia"/>
          <w:sz w:val="28"/>
          <w:szCs w:val="28"/>
        </w:rPr>
      </w:pPr>
    </w:p>
    <w:p w14:paraId="400B6D4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合同签订后3日内支付30%预付款；</w:t>
      </w:r>
    </w:p>
    <w:p w14:paraId="4B028636">
      <w:pPr>
        <w:rPr>
          <w:rFonts w:hint="eastAsia"/>
          <w:sz w:val="28"/>
          <w:szCs w:val="28"/>
        </w:rPr>
      </w:pPr>
    </w:p>
    <w:p w14:paraId="2190284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隐蔽工程验收合格后支付40%进度款；</w:t>
      </w:r>
    </w:p>
    <w:p w14:paraId="1723540D">
      <w:pPr>
        <w:rPr>
          <w:rFonts w:hint="eastAsia"/>
          <w:sz w:val="28"/>
          <w:szCs w:val="28"/>
        </w:rPr>
      </w:pPr>
    </w:p>
    <w:p w14:paraId="4ACF444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全部工程竣工验收合格后7日内支付25%尾款；</w:t>
      </w:r>
    </w:p>
    <w:p w14:paraId="6A9500F8">
      <w:pPr>
        <w:rPr>
          <w:rFonts w:hint="eastAsia"/>
          <w:sz w:val="28"/>
          <w:szCs w:val="28"/>
        </w:rPr>
      </w:pPr>
    </w:p>
    <w:p w14:paraId="3E8BBB7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剩余5%作为质保金，自验收合格之日起满12个月无质量问题后支付。</w:t>
      </w:r>
    </w:p>
    <w:p w14:paraId="72E714D4">
      <w:pPr>
        <w:rPr>
          <w:rFonts w:hint="eastAsia"/>
          <w:sz w:val="28"/>
          <w:szCs w:val="28"/>
        </w:rPr>
      </w:pPr>
    </w:p>
    <w:p w14:paraId="1CAE27D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第四条 质量与验收标准</w:t>
      </w:r>
    </w:p>
    <w:p w14:paraId="765395E1">
      <w:pPr>
        <w:rPr>
          <w:rFonts w:hint="eastAsia"/>
          <w:sz w:val="28"/>
          <w:szCs w:val="28"/>
        </w:rPr>
      </w:pPr>
    </w:p>
    <w:p w14:paraId="25AC375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4.1、施工质量须符合《建筑装饰装修工程质量验收标准》GB50210-2018，所有材料需提供出厂合格证明及环保检测报告。</w:t>
      </w:r>
    </w:p>
    <w:p w14:paraId="4CD97E11">
      <w:pPr>
        <w:rPr>
          <w:rFonts w:hint="eastAsia"/>
          <w:sz w:val="28"/>
          <w:szCs w:val="28"/>
        </w:rPr>
      </w:pPr>
    </w:p>
    <w:p w14:paraId="7F068D74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4.2、关键节点验收：</w:t>
      </w:r>
    </w:p>
    <w:p w14:paraId="72A647DB">
      <w:pPr>
        <w:rPr>
          <w:rFonts w:hint="eastAsia"/>
          <w:sz w:val="28"/>
          <w:szCs w:val="28"/>
        </w:rPr>
      </w:pPr>
    </w:p>
    <w:p w14:paraId="75AA5A1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（1）水电隐蔽工程验收：在封闭前3日书面通知甲方；</w:t>
      </w:r>
    </w:p>
    <w:p w14:paraId="2FF8BEEF">
      <w:pPr>
        <w:rPr>
          <w:rFonts w:hint="eastAsia"/>
          <w:sz w:val="28"/>
          <w:szCs w:val="28"/>
        </w:rPr>
      </w:pPr>
    </w:p>
    <w:p w14:paraId="5784807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（2）防水工程验收：闭水试验须有甲方或物业人员见证；</w:t>
      </w:r>
    </w:p>
    <w:p w14:paraId="2218B71A">
      <w:pPr>
        <w:rPr>
          <w:rFonts w:hint="eastAsia"/>
          <w:sz w:val="28"/>
          <w:szCs w:val="28"/>
        </w:rPr>
      </w:pPr>
    </w:p>
    <w:p w14:paraId="6BE5B44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（3）竣工验收：乙方需提供完整的竣工图纸及设备保修证书。</w:t>
      </w:r>
    </w:p>
    <w:p w14:paraId="4DA740A9">
      <w:pPr>
        <w:rPr>
          <w:rFonts w:hint="eastAsia"/>
          <w:sz w:val="28"/>
          <w:szCs w:val="28"/>
        </w:rPr>
      </w:pPr>
    </w:p>
    <w:p w14:paraId="074C2220">
      <w:pPr>
        <w:rPr>
          <w:rFonts w:hint="eastAsia"/>
          <w:sz w:val="28"/>
          <w:szCs w:val="28"/>
        </w:rPr>
      </w:pPr>
    </w:p>
    <w:p w14:paraId="1F7D7DA0">
      <w:pPr>
        <w:rPr>
          <w:rFonts w:hint="eastAsia"/>
          <w:sz w:val="28"/>
          <w:szCs w:val="28"/>
        </w:rPr>
      </w:pPr>
    </w:p>
    <w:p w14:paraId="51856C60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第五条 双方权利义务</w:t>
      </w:r>
    </w:p>
    <w:p w14:paraId="598B7528">
      <w:pPr>
        <w:rPr>
          <w:rFonts w:hint="eastAsia"/>
          <w:sz w:val="28"/>
          <w:szCs w:val="28"/>
        </w:rPr>
      </w:pPr>
    </w:p>
    <w:p w14:paraId="643C6F6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甲方责任：</w:t>
      </w:r>
    </w:p>
    <w:p w14:paraId="0068C60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5.1、办理物业装修审批手续，承担相关押金及手续费；</w:t>
      </w:r>
    </w:p>
    <w:p w14:paraId="5AE473CE">
      <w:pPr>
        <w:rPr>
          <w:rFonts w:hint="eastAsia"/>
          <w:sz w:val="28"/>
          <w:szCs w:val="28"/>
        </w:rPr>
      </w:pPr>
    </w:p>
    <w:p w14:paraId="37EAFAF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5.2、提供施工期间水电接入点，水电费由_________方承担；</w:t>
      </w:r>
    </w:p>
    <w:p w14:paraId="319CDCF2">
      <w:pPr>
        <w:rPr>
          <w:rFonts w:hint="eastAsia"/>
          <w:sz w:val="28"/>
          <w:szCs w:val="28"/>
        </w:rPr>
      </w:pPr>
    </w:p>
    <w:p w14:paraId="0B8BE06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5.3、对乙方提交的施工方案应在3个工作日内确认。</w:t>
      </w:r>
    </w:p>
    <w:p w14:paraId="663CBCF2">
      <w:pPr>
        <w:rPr>
          <w:rFonts w:hint="eastAsia"/>
          <w:sz w:val="28"/>
          <w:szCs w:val="28"/>
        </w:rPr>
      </w:pPr>
    </w:p>
    <w:p w14:paraId="38E45495">
      <w:pPr>
        <w:rPr>
          <w:rFonts w:hint="eastAsia"/>
          <w:sz w:val="28"/>
          <w:szCs w:val="28"/>
        </w:rPr>
      </w:pPr>
    </w:p>
    <w:p w14:paraId="3379D8E6">
      <w:pPr>
        <w:rPr>
          <w:rFonts w:hint="eastAsia"/>
          <w:sz w:val="28"/>
          <w:szCs w:val="28"/>
        </w:rPr>
      </w:pPr>
    </w:p>
    <w:p w14:paraId="3D7F9A1D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乙方责任：</w:t>
      </w:r>
    </w:p>
    <w:p w14:paraId="5EC4FC6A">
      <w:pPr>
        <w:rPr>
          <w:rFonts w:hint="eastAsia"/>
          <w:sz w:val="28"/>
          <w:szCs w:val="28"/>
        </w:rPr>
      </w:pPr>
    </w:p>
    <w:p w14:paraId="450F944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5.4、施工人员须佩戴工作证，每日收工前清理现场建筑垃圾；</w:t>
      </w:r>
    </w:p>
    <w:p w14:paraId="162EDA60">
      <w:pPr>
        <w:rPr>
          <w:rFonts w:hint="eastAsia"/>
          <w:sz w:val="28"/>
          <w:szCs w:val="28"/>
        </w:rPr>
      </w:pPr>
    </w:p>
    <w:p w14:paraId="71F8547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5.5、采取必要措施降低施工噪音（早8:00-晚18:00作业）；</w:t>
      </w:r>
    </w:p>
    <w:p w14:paraId="4038268C">
      <w:pPr>
        <w:rPr>
          <w:rFonts w:hint="eastAsia"/>
          <w:sz w:val="28"/>
          <w:szCs w:val="28"/>
        </w:rPr>
      </w:pPr>
    </w:p>
    <w:p w14:paraId="6D9B77D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5.6、为施工人员购买意外伤害保险，保险单复印件交甲方备案。</w:t>
      </w:r>
    </w:p>
    <w:p w14:paraId="188AFFCD">
      <w:pPr>
        <w:rPr>
          <w:rFonts w:hint="eastAsia"/>
          <w:sz w:val="28"/>
          <w:szCs w:val="28"/>
        </w:rPr>
      </w:pPr>
    </w:p>
    <w:p w14:paraId="2FE61943">
      <w:pPr>
        <w:rPr>
          <w:rFonts w:hint="eastAsia"/>
          <w:sz w:val="28"/>
          <w:szCs w:val="28"/>
        </w:rPr>
      </w:pPr>
    </w:p>
    <w:p w14:paraId="48F2DDA4">
      <w:pPr>
        <w:rPr>
          <w:rFonts w:hint="eastAsia"/>
          <w:sz w:val="28"/>
          <w:szCs w:val="28"/>
        </w:rPr>
      </w:pPr>
    </w:p>
    <w:p w14:paraId="5433BE0F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第六条 违约责任</w:t>
      </w:r>
    </w:p>
    <w:p w14:paraId="7E49BB64">
      <w:pPr>
        <w:rPr>
          <w:rFonts w:hint="eastAsia"/>
          <w:sz w:val="28"/>
          <w:szCs w:val="28"/>
        </w:rPr>
      </w:pPr>
    </w:p>
    <w:p w14:paraId="54F69D42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6.1、工期延误：</w:t>
      </w:r>
      <w:r>
        <w:rPr>
          <w:rFonts w:hint="eastAsia"/>
          <w:sz w:val="28"/>
          <w:szCs w:val="28"/>
        </w:rPr>
        <w:t>因乙方原因每延误一日，按合同总价0.1%支付违约金；</w:t>
      </w:r>
    </w:p>
    <w:p w14:paraId="32473849">
      <w:pPr>
        <w:rPr>
          <w:rFonts w:hint="eastAsia"/>
          <w:sz w:val="28"/>
          <w:szCs w:val="28"/>
        </w:rPr>
      </w:pPr>
    </w:p>
    <w:p w14:paraId="5B8E3FE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6.2、材料造假：</w:t>
      </w:r>
      <w:r>
        <w:rPr>
          <w:rFonts w:hint="eastAsia"/>
          <w:sz w:val="28"/>
          <w:szCs w:val="28"/>
        </w:rPr>
        <w:t>发现偷换品牌材料，乙方需无偿更换并支付合同总价10%违约金；</w:t>
      </w:r>
    </w:p>
    <w:p w14:paraId="3283E61F">
      <w:pPr>
        <w:rPr>
          <w:rFonts w:hint="eastAsia"/>
          <w:sz w:val="28"/>
          <w:szCs w:val="28"/>
        </w:rPr>
      </w:pPr>
    </w:p>
    <w:p w14:paraId="2521663A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6.3、单方解约：</w:t>
      </w:r>
      <w:r>
        <w:rPr>
          <w:rFonts w:hint="eastAsia"/>
          <w:sz w:val="28"/>
          <w:szCs w:val="28"/>
        </w:rPr>
        <w:t>无正当理由解除合同，违约方需赔偿守约方合同总价20%损失。</w:t>
      </w:r>
    </w:p>
    <w:p w14:paraId="2247F353">
      <w:pPr>
        <w:rPr>
          <w:rFonts w:hint="eastAsia"/>
          <w:sz w:val="28"/>
          <w:szCs w:val="28"/>
        </w:rPr>
      </w:pPr>
    </w:p>
    <w:p w14:paraId="24E2345A">
      <w:pPr>
        <w:rPr>
          <w:rFonts w:hint="eastAsia"/>
          <w:sz w:val="28"/>
          <w:szCs w:val="28"/>
        </w:rPr>
      </w:pPr>
    </w:p>
    <w:p w14:paraId="2E13B243">
      <w:pPr>
        <w:rPr>
          <w:rFonts w:hint="eastAsia"/>
          <w:sz w:val="28"/>
          <w:szCs w:val="28"/>
        </w:rPr>
      </w:pPr>
    </w:p>
    <w:p w14:paraId="51E01B76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第七条 特别约定</w:t>
      </w:r>
    </w:p>
    <w:p w14:paraId="2DCDDA7C">
      <w:pPr>
        <w:rPr>
          <w:rFonts w:hint="eastAsia"/>
          <w:sz w:val="28"/>
          <w:szCs w:val="28"/>
        </w:rPr>
      </w:pPr>
    </w:p>
    <w:p w14:paraId="54ED020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7.1、设计变更：</w:t>
      </w:r>
      <w:r>
        <w:rPr>
          <w:rFonts w:hint="eastAsia"/>
          <w:sz w:val="28"/>
          <w:szCs w:val="28"/>
        </w:rPr>
        <w:t>甲方要求重大变更导致费用增加超过5%的，需另行签订补充协议；</w:t>
      </w:r>
    </w:p>
    <w:p w14:paraId="7FCEF11C">
      <w:pPr>
        <w:rPr>
          <w:rFonts w:hint="eastAsia"/>
          <w:sz w:val="28"/>
          <w:szCs w:val="28"/>
        </w:rPr>
      </w:pPr>
    </w:p>
    <w:p w14:paraId="55E406D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7.2、质量保修：</w:t>
      </w:r>
      <w:r>
        <w:rPr>
          <w:rFonts w:hint="eastAsia"/>
          <w:sz w:val="28"/>
          <w:szCs w:val="28"/>
        </w:rPr>
        <w:t>防水工程保修5年，水电工程保修3年，其他项目保修2年；</w:t>
      </w:r>
    </w:p>
    <w:p w14:paraId="4499B047">
      <w:pPr>
        <w:rPr>
          <w:rFonts w:hint="eastAsia"/>
          <w:sz w:val="28"/>
          <w:szCs w:val="28"/>
        </w:rPr>
      </w:pPr>
    </w:p>
    <w:p w14:paraId="0ACB940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7.3、争议解决：</w:t>
      </w:r>
      <w:r>
        <w:rPr>
          <w:rFonts w:hint="eastAsia"/>
          <w:sz w:val="28"/>
          <w:szCs w:val="28"/>
        </w:rPr>
        <w:t>协商不成时，提交_________仲裁委员会仲裁。</w:t>
      </w:r>
    </w:p>
    <w:p w14:paraId="0B7905F4">
      <w:pPr>
        <w:rPr>
          <w:rFonts w:hint="eastAsia"/>
          <w:sz w:val="28"/>
          <w:szCs w:val="28"/>
        </w:rPr>
      </w:pPr>
    </w:p>
    <w:p w14:paraId="7F113D36">
      <w:pPr>
        <w:rPr>
          <w:rFonts w:hint="eastAsia"/>
          <w:sz w:val="28"/>
          <w:szCs w:val="28"/>
        </w:rPr>
      </w:pPr>
    </w:p>
    <w:p w14:paraId="3F9A22C8">
      <w:pPr>
        <w:rPr>
          <w:rFonts w:hint="eastAsia"/>
          <w:sz w:val="28"/>
          <w:szCs w:val="28"/>
        </w:rPr>
      </w:pPr>
    </w:p>
    <w:p w14:paraId="46FAD736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甲方（盖章）：</w:t>
      </w:r>
    </w:p>
    <w:p w14:paraId="42D9482B">
      <w:pPr>
        <w:rPr>
          <w:rFonts w:hint="eastAsia"/>
          <w:sz w:val="28"/>
          <w:szCs w:val="28"/>
        </w:rPr>
      </w:pPr>
    </w:p>
    <w:p w14:paraId="3F8C5632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法定代表人签字：</w:t>
      </w:r>
      <w:r>
        <w:rPr>
          <w:rFonts w:hint="eastAsia"/>
          <w:sz w:val="28"/>
          <w:szCs w:val="28"/>
        </w:rPr>
        <w:t>_________</w:t>
      </w:r>
    </w:p>
    <w:p w14:paraId="7F949F3C">
      <w:pPr>
        <w:rPr>
          <w:rFonts w:hint="eastAsia"/>
          <w:sz w:val="28"/>
          <w:szCs w:val="28"/>
        </w:rPr>
      </w:pPr>
    </w:p>
    <w:p w14:paraId="48CFA99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日期：</w:t>
      </w:r>
      <w:r>
        <w:rPr>
          <w:rFonts w:hint="eastAsia"/>
          <w:sz w:val="28"/>
          <w:szCs w:val="28"/>
        </w:rPr>
        <w:t>_________</w:t>
      </w:r>
    </w:p>
    <w:p w14:paraId="15C4C269">
      <w:pPr>
        <w:rPr>
          <w:rFonts w:hint="eastAsia"/>
          <w:sz w:val="28"/>
          <w:szCs w:val="28"/>
        </w:rPr>
      </w:pPr>
    </w:p>
    <w:p w14:paraId="12FE90F9">
      <w:pPr>
        <w:rPr>
          <w:rFonts w:hint="eastAsia"/>
          <w:sz w:val="28"/>
          <w:szCs w:val="28"/>
        </w:rPr>
      </w:pPr>
    </w:p>
    <w:p w14:paraId="54C2EC17">
      <w:pPr>
        <w:rPr>
          <w:rFonts w:hint="eastAsia"/>
          <w:sz w:val="28"/>
          <w:szCs w:val="28"/>
        </w:rPr>
      </w:pPr>
    </w:p>
    <w:p w14:paraId="63436672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乙方（盖章）：</w:t>
      </w:r>
    </w:p>
    <w:p w14:paraId="7D040635">
      <w:pPr>
        <w:rPr>
          <w:rFonts w:hint="eastAsia"/>
          <w:sz w:val="28"/>
          <w:szCs w:val="28"/>
        </w:rPr>
      </w:pPr>
    </w:p>
    <w:p w14:paraId="75D478C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法定代表人签字：</w:t>
      </w:r>
      <w:r>
        <w:rPr>
          <w:rFonts w:hint="eastAsia"/>
          <w:sz w:val="28"/>
          <w:szCs w:val="28"/>
        </w:rPr>
        <w:t>_________</w:t>
      </w:r>
    </w:p>
    <w:p w14:paraId="44390293">
      <w:pPr>
        <w:rPr>
          <w:rFonts w:hint="eastAsia"/>
          <w:sz w:val="28"/>
          <w:szCs w:val="28"/>
        </w:rPr>
      </w:pPr>
    </w:p>
    <w:p w14:paraId="5373CEA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日期：</w:t>
      </w:r>
      <w:r>
        <w:rPr>
          <w:rFonts w:hint="eastAsia"/>
          <w:sz w:val="28"/>
          <w:szCs w:val="28"/>
        </w:rPr>
        <w:t>_________</w:t>
      </w:r>
    </w:p>
    <w:p w14:paraId="2F8895DF">
      <w:pPr>
        <w:rPr>
          <w:rFonts w:hint="eastAsia"/>
          <w:sz w:val="28"/>
          <w:szCs w:val="28"/>
        </w:rPr>
      </w:pPr>
    </w:p>
    <w:p w14:paraId="7A813E3C">
      <w:pPr>
        <w:rPr>
          <w:rFonts w:hint="eastAsia"/>
          <w:sz w:val="28"/>
          <w:szCs w:val="28"/>
        </w:rPr>
      </w:pPr>
    </w:p>
    <w:p w14:paraId="7755EECB">
      <w:pPr>
        <w:rPr>
          <w:rFonts w:hint="eastAsia"/>
          <w:sz w:val="28"/>
          <w:szCs w:val="28"/>
        </w:rPr>
      </w:pPr>
    </w:p>
    <w:p w14:paraId="741A0404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附件清单：</w:t>
      </w:r>
    </w:p>
    <w:p w14:paraId="4E4B118E">
      <w:pPr>
        <w:rPr>
          <w:rFonts w:hint="eastAsia"/>
          <w:sz w:val="28"/>
          <w:szCs w:val="28"/>
        </w:rPr>
      </w:pPr>
    </w:p>
    <w:p w14:paraId="22ED8D3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装修设计平面图（双方签字版）</w:t>
      </w:r>
    </w:p>
    <w:p w14:paraId="654FC9C7">
      <w:pPr>
        <w:rPr>
          <w:rFonts w:hint="eastAsia"/>
          <w:sz w:val="28"/>
          <w:szCs w:val="28"/>
        </w:rPr>
      </w:pPr>
    </w:p>
    <w:p w14:paraId="4F0BA44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主要材料品牌明细表</w:t>
      </w:r>
    </w:p>
    <w:p w14:paraId="4620F4D4">
      <w:pPr>
        <w:rPr>
          <w:rFonts w:hint="eastAsia"/>
          <w:sz w:val="28"/>
          <w:szCs w:val="28"/>
        </w:rPr>
      </w:pPr>
    </w:p>
    <w:p w14:paraId="07F998A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 施工进度计划表</w:t>
      </w:r>
    </w:p>
    <w:p w14:paraId="033F7893">
      <w:pPr>
        <w:rPr>
          <w:rFonts w:hint="eastAsia"/>
          <w:sz w:val="28"/>
          <w:szCs w:val="28"/>
        </w:rPr>
      </w:pPr>
    </w:p>
    <w:p w14:paraId="3669BC1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 安全施工承诺书</w:t>
      </w:r>
    </w:p>
    <w:p w14:paraId="04F707D1">
      <w:pPr>
        <w:rPr>
          <w:rFonts w:hint="eastAsia"/>
          <w:sz w:val="28"/>
          <w:szCs w:val="28"/>
        </w:rPr>
      </w:pPr>
    </w:p>
    <w:p w14:paraId="61CAA94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（正文共_________页，附件共_________页，本文本涂改无效）</w:t>
      </w:r>
    </w:p>
    <w:p w14:paraId="564AFB6C">
      <w:pPr>
        <w:rPr>
          <w:rFonts w:hint="eastAsia"/>
          <w:sz w:val="28"/>
          <w:szCs w:val="28"/>
        </w:rPr>
      </w:pPr>
    </w:p>
    <w:p w14:paraId="496D9CDA">
      <w:pPr>
        <w:rPr>
          <w:rFonts w:hint="eastAsia"/>
          <w:sz w:val="28"/>
          <w:szCs w:val="28"/>
        </w:rPr>
      </w:pPr>
    </w:p>
    <w:p w14:paraId="0EAE400E">
      <w:pPr>
        <w:rPr>
          <w:rFonts w:hint="eastAsia"/>
          <w:sz w:val="28"/>
          <w:szCs w:val="28"/>
        </w:rPr>
      </w:pPr>
    </w:p>
    <w:p w14:paraId="5BD93E6B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注意事项：</w:t>
      </w:r>
      <w:bookmarkStart w:id="0" w:name="_GoBack"/>
      <w:bookmarkEnd w:id="0"/>
    </w:p>
    <w:p w14:paraId="34D3AF08">
      <w:pPr>
        <w:rPr>
          <w:rFonts w:hint="eastAsia"/>
          <w:sz w:val="28"/>
          <w:szCs w:val="28"/>
        </w:rPr>
      </w:pPr>
    </w:p>
    <w:p w14:paraId="0CDB82E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签订前务必查验乙方《建筑业企业资质证书》原件；</w:t>
      </w:r>
    </w:p>
    <w:p w14:paraId="074A200D">
      <w:pPr>
        <w:rPr>
          <w:rFonts w:hint="eastAsia"/>
          <w:sz w:val="28"/>
          <w:szCs w:val="28"/>
        </w:rPr>
      </w:pPr>
    </w:p>
    <w:p w14:paraId="38346A4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建议对5000元以上材料进行进场验收并留存样品；</w:t>
      </w:r>
    </w:p>
    <w:p w14:paraId="4475DE31">
      <w:pPr>
        <w:rPr>
          <w:rFonts w:hint="eastAsia"/>
          <w:sz w:val="28"/>
          <w:szCs w:val="28"/>
        </w:rPr>
      </w:pPr>
    </w:p>
    <w:p w14:paraId="1033E6C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 工程款支付建议采用对公转账并备注用途。</w:t>
      </w:r>
    </w:p>
    <w:p w14:paraId="54F51920">
      <w:pPr>
        <w:rPr>
          <w:rFonts w:hint="eastAsia"/>
          <w:sz w:val="28"/>
          <w:szCs w:val="28"/>
        </w:rPr>
      </w:pPr>
    </w:p>
    <w:p w14:paraId="299BD87D">
      <w:pPr>
        <w:rPr>
          <w:sz w:val="28"/>
          <w:szCs w:val="28"/>
        </w:rPr>
      </w:pPr>
    </w:p>
    <w:p w14:paraId="760B59FF">
      <w:pPr>
        <w:rPr>
          <w:sz w:val="28"/>
          <w:szCs w:val="28"/>
        </w:rPr>
      </w:pPr>
    </w:p>
    <w:p w14:paraId="44876973">
      <w:pPr>
        <w:rPr>
          <w:sz w:val="28"/>
          <w:szCs w:val="28"/>
        </w:rPr>
      </w:pPr>
    </w:p>
    <w:p w14:paraId="0AE2EFA9">
      <w:pPr>
        <w:rPr>
          <w:sz w:val="28"/>
          <w:szCs w:val="28"/>
        </w:rPr>
      </w:pPr>
    </w:p>
    <w:p w14:paraId="7785F793">
      <w:pPr>
        <w:rPr>
          <w:sz w:val="28"/>
          <w:szCs w:val="28"/>
        </w:rPr>
      </w:pPr>
    </w:p>
    <w:p w14:paraId="278069A0">
      <w:pPr>
        <w:rPr>
          <w:sz w:val="28"/>
          <w:szCs w:val="28"/>
        </w:rPr>
      </w:pPr>
    </w:p>
    <w:p w14:paraId="1CACD4BE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A13ED1"/>
    <w:rsid w:val="264A6609"/>
    <w:rsid w:val="3A40527C"/>
    <w:rsid w:val="675024B1"/>
    <w:rsid w:val="6F636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2025-04-23T02:57:00Z</dcterms:created>
  <dc:creator>Administrator</dc:creator>
  <cp:lastModifiedBy>江政</cp:lastModifiedBy>
  <dcterms:modified xsi:type="dcterms:W3CDTF">2025-04-23T03:31:46Z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eyJoZGlkIjoiNDc0ODM5M2Q1YWY1MmQxZjVkMmM0ZWU5YmY0YjcyYjQiLCJ1c2VySWQiOiIxNTIwNDY0ODUzIn0=</vt:lpwstr>
  </property>
  <property fmtid="{D5CDD505-2E9C-101B-9397-08002B2CF9AE}" pid="4" name="ICV">
    <vt:lpwstr>2F5D14D8DB1649618CFFD4DAD09F7CA8_12</vt:lpwstr>
  </property>
</Properties>
</file>